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4819" w14:textId="77777777" w:rsidR="000E5C4C" w:rsidRPr="00D31A90" w:rsidRDefault="000E5C4C" w:rsidP="000E5C4C">
      <w:pPr>
        <w:rPr>
          <w:b/>
          <w:bCs/>
          <w:lang w:val="en-US"/>
        </w:rPr>
      </w:pPr>
      <w:r w:rsidRPr="00D31A90">
        <w:rPr>
          <w:b/>
          <w:bCs/>
          <w:lang w:val="en-US"/>
        </w:rPr>
        <w:t>Table 1.</w:t>
      </w:r>
      <w:r w:rsidRPr="000E5C4C">
        <w:rPr>
          <w:b/>
          <w:bCs/>
          <w:lang w:val="en-US"/>
        </w:rPr>
        <w:t xml:space="preserve"> </w:t>
      </w:r>
      <w:r w:rsidRPr="00D31A90">
        <w:rPr>
          <w:b/>
          <w:bCs/>
          <w:lang w:val="en-US"/>
        </w:rPr>
        <w:t>The distribution of the examination results over BI-RADS categories at the initial assessment, n (%)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091"/>
        <w:gridCol w:w="1091"/>
        <w:gridCol w:w="1091"/>
        <w:gridCol w:w="1091"/>
        <w:gridCol w:w="1091"/>
      </w:tblGrid>
      <w:tr w:rsidR="000E5C4C" w:rsidRPr="00D31A90" w14:paraId="2111931D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D8BB86" w14:textId="77777777" w:rsidR="000E5C4C" w:rsidRPr="00D31A90" w:rsidRDefault="000E5C4C" w:rsidP="00632DDF">
            <w:pPr>
              <w:rPr>
                <w:b/>
                <w:bCs/>
              </w:rPr>
            </w:pPr>
            <w:proofErr w:type="spellStart"/>
            <w:r w:rsidRPr="00D31A90">
              <w:rPr>
                <w:b/>
                <w:bCs/>
              </w:rPr>
              <w:t>Location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9EF8B7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B87A32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34916E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BBE475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381886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BI-RADS 5</w:t>
            </w:r>
          </w:p>
        </w:tc>
      </w:tr>
      <w:tr w:rsidR="000E5C4C" w:rsidRPr="00D31A90" w14:paraId="2169EE3C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458F7C" w14:textId="77777777" w:rsidR="000E5C4C" w:rsidRPr="00D31A90" w:rsidRDefault="000E5C4C" w:rsidP="00632DDF">
            <w:proofErr w:type="spellStart"/>
            <w:r w:rsidRPr="00D31A90">
              <w:t>Right</w:t>
            </w:r>
            <w:proofErr w:type="spellEnd"/>
            <w:r w:rsidRPr="00D31A90">
              <w:t xml:space="preserve"> </w:t>
            </w:r>
            <w:proofErr w:type="spellStart"/>
            <w:r w:rsidRPr="00D31A90">
              <w:t>breast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9E5A9F" w14:textId="77777777" w:rsidR="000E5C4C" w:rsidRPr="00D31A90" w:rsidRDefault="000E5C4C" w:rsidP="00632DDF">
            <w:r w:rsidRPr="00D31A90">
              <w:t>223 (30.1)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073FAE" w14:textId="77777777" w:rsidR="000E5C4C" w:rsidRPr="00D31A90" w:rsidRDefault="000E5C4C" w:rsidP="00632DDF">
            <w:r w:rsidRPr="00D31A90">
              <w:t>306 (41.3)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22DFB7" w14:textId="77777777" w:rsidR="000E5C4C" w:rsidRPr="00D31A90" w:rsidRDefault="000E5C4C" w:rsidP="00632DDF">
            <w:r w:rsidRPr="00D31A90">
              <w:t>97 (13.1)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ED195E" w14:textId="77777777" w:rsidR="000E5C4C" w:rsidRPr="00D31A90" w:rsidRDefault="000E5C4C" w:rsidP="00632DDF">
            <w:r w:rsidRPr="00D31A90">
              <w:t>50 (6.8)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F2F33B" w14:textId="77777777" w:rsidR="000E5C4C" w:rsidRPr="00D31A90" w:rsidRDefault="000E5C4C" w:rsidP="00632DDF">
            <w:r w:rsidRPr="00D31A90">
              <w:t>64 (8.7)</w:t>
            </w:r>
          </w:p>
        </w:tc>
      </w:tr>
      <w:tr w:rsidR="000E5C4C" w:rsidRPr="00D31A90" w14:paraId="3D384C9A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E5386E" w14:textId="77777777" w:rsidR="000E5C4C" w:rsidRPr="00D31A90" w:rsidRDefault="000E5C4C" w:rsidP="00632DDF">
            <w:proofErr w:type="spellStart"/>
            <w:r w:rsidRPr="00D31A90">
              <w:t>Left</w:t>
            </w:r>
            <w:proofErr w:type="spellEnd"/>
            <w:r w:rsidRPr="00D31A90">
              <w:t xml:space="preserve"> </w:t>
            </w:r>
            <w:proofErr w:type="spellStart"/>
            <w:r w:rsidRPr="00D31A90">
              <w:t>breast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B2BC7D" w14:textId="77777777" w:rsidR="000E5C4C" w:rsidRPr="00D31A90" w:rsidRDefault="000E5C4C" w:rsidP="00632DDF">
            <w:r w:rsidRPr="00D31A90">
              <w:t>199 (26.9)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F5C9DE" w14:textId="77777777" w:rsidR="000E5C4C" w:rsidRPr="00D31A90" w:rsidRDefault="000E5C4C" w:rsidP="00632DDF">
            <w:r w:rsidRPr="00D31A90">
              <w:t>330 (44.5)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4E4E45" w14:textId="77777777" w:rsidR="000E5C4C" w:rsidRPr="00D31A90" w:rsidRDefault="000E5C4C" w:rsidP="00632DDF">
            <w:r w:rsidRPr="00D31A90">
              <w:t>76 (10.2)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1D9A63" w14:textId="77777777" w:rsidR="000E5C4C" w:rsidRPr="00D31A90" w:rsidRDefault="000E5C4C" w:rsidP="00632DDF">
            <w:r w:rsidRPr="00D31A90">
              <w:t>54 (7.3)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B8A254" w14:textId="77777777" w:rsidR="000E5C4C" w:rsidRPr="00D31A90" w:rsidRDefault="000E5C4C" w:rsidP="00632DDF">
            <w:r w:rsidRPr="00D31A90">
              <w:t>82 (11.1)</w:t>
            </w:r>
          </w:p>
        </w:tc>
      </w:tr>
    </w:tbl>
    <w:p w14:paraId="1A7EBCF6" w14:textId="77777777" w:rsidR="000E5C4C" w:rsidRDefault="000E5C4C" w:rsidP="000E5C4C">
      <w:pPr>
        <w:rPr>
          <w:b/>
          <w:bCs/>
        </w:rPr>
      </w:pPr>
    </w:p>
    <w:p w14:paraId="33DF92DA" w14:textId="3DCDC802" w:rsidR="000E5C4C" w:rsidRPr="00D31A90" w:rsidRDefault="000E5C4C" w:rsidP="000E5C4C">
      <w:pPr>
        <w:rPr>
          <w:b/>
          <w:bCs/>
          <w:lang w:val="en-US"/>
        </w:rPr>
      </w:pPr>
      <w:r w:rsidRPr="00D31A90">
        <w:rPr>
          <w:b/>
          <w:bCs/>
          <w:lang w:val="en-US"/>
        </w:rPr>
        <w:t>Table 2.</w:t>
      </w:r>
      <w:r w:rsidRPr="000E5C4C">
        <w:rPr>
          <w:b/>
          <w:bCs/>
          <w:lang w:val="en-US"/>
        </w:rPr>
        <w:t xml:space="preserve"> </w:t>
      </w:r>
      <w:r w:rsidRPr="00D31A90">
        <w:rPr>
          <w:b/>
          <w:bCs/>
          <w:lang w:val="en-US"/>
        </w:rPr>
        <w:t>The agreement between radiologists who performed the initial assessment, the first revision and the expert review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597"/>
        <w:gridCol w:w="739"/>
        <w:gridCol w:w="1827"/>
        <w:gridCol w:w="1880"/>
        <w:gridCol w:w="1880"/>
      </w:tblGrid>
      <w:tr w:rsidR="000E5C4C" w:rsidRPr="00D31A90" w14:paraId="391D0975" w14:textId="77777777" w:rsidTr="00632DDF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11860C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 xml:space="preserve">The </w:t>
            </w:r>
            <w:proofErr w:type="spellStart"/>
            <w:r w:rsidRPr="00D31A90">
              <w:rPr>
                <w:b/>
                <w:bCs/>
              </w:rPr>
              <w:t>assessments</w:t>
            </w:r>
            <w:proofErr w:type="spellEnd"/>
            <w:r w:rsidRPr="00D31A90">
              <w:rPr>
                <w:b/>
                <w:bCs/>
              </w:rPr>
              <w:t xml:space="preserve"> </w:t>
            </w:r>
            <w:proofErr w:type="spellStart"/>
            <w:r w:rsidRPr="00D31A90">
              <w:rPr>
                <w:b/>
                <w:bCs/>
              </w:rPr>
              <w:t>compared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502D75" w14:textId="77777777" w:rsidR="000E5C4C" w:rsidRPr="00D31A90" w:rsidRDefault="000E5C4C" w:rsidP="00632DDF">
            <w:pPr>
              <w:rPr>
                <w:b/>
                <w:bCs/>
              </w:rPr>
            </w:pPr>
            <w:proofErr w:type="spellStart"/>
            <w:r w:rsidRPr="00D31A90">
              <w:rPr>
                <w:b/>
                <w:bCs/>
              </w:rPr>
              <w:t>Breast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ECDD10" w14:textId="77777777" w:rsidR="000E5C4C" w:rsidRPr="00D31A90" w:rsidRDefault="000E5C4C" w:rsidP="00632DDF">
            <w:pPr>
              <w:rPr>
                <w:b/>
                <w:bCs/>
                <w:lang w:val="en-US"/>
              </w:rPr>
            </w:pPr>
            <w:r w:rsidRPr="00D31A90">
              <w:rPr>
                <w:b/>
                <w:bCs/>
                <w:lang w:val="en-US"/>
              </w:rPr>
              <w:t>Agreement on the full BI-RADS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E97686" w14:textId="77777777" w:rsidR="000E5C4C" w:rsidRPr="00D31A90" w:rsidRDefault="000E5C4C" w:rsidP="00632DDF">
            <w:pPr>
              <w:rPr>
                <w:b/>
                <w:bCs/>
                <w:lang w:val="en-US"/>
              </w:rPr>
            </w:pPr>
            <w:r w:rsidRPr="00D31A90">
              <w:rPr>
                <w:b/>
                <w:bCs/>
                <w:lang w:val="en-US"/>
              </w:rPr>
              <w:t>Agreement on the binary scale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749FA2" w14:textId="77777777" w:rsidR="000E5C4C" w:rsidRPr="00D31A90" w:rsidRDefault="000E5C4C" w:rsidP="00632DDF">
            <w:pPr>
              <w:rPr>
                <w:b/>
                <w:bCs/>
                <w:lang w:val="en-US"/>
              </w:rPr>
            </w:pPr>
            <w:r w:rsidRPr="00D31A90">
              <w:rPr>
                <w:b/>
                <w:bCs/>
                <w:lang w:val="en-US"/>
              </w:rPr>
              <w:t>Agreement on the binary scale 2</w:t>
            </w:r>
          </w:p>
        </w:tc>
      </w:tr>
      <w:tr w:rsidR="000E5C4C" w:rsidRPr="00D31A90" w14:paraId="091DAACB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00A4CC" w14:textId="77777777" w:rsidR="000E5C4C" w:rsidRPr="00D31A90" w:rsidRDefault="000E5C4C" w:rsidP="00632DDF">
            <w:proofErr w:type="spellStart"/>
            <w:r w:rsidRPr="00D31A90">
              <w:t>Initial</w:t>
            </w:r>
            <w:proofErr w:type="spellEnd"/>
            <w:r w:rsidRPr="00D31A90">
              <w:t xml:space="preserve"> </w:t>
            </w:r>
            <w:proofErr w:type="spellStart"/>
            <w:r w:rsidRPr="00D31A90">
              <w:t>assessment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BEF109" w14:textId="77777777" w:rsidR="000E5C4C" w:rsidRPr="00D31A90" w:rsidRDefault="000E5C4C" w:rsidP="00632DDF">
            <w:proofErr w:type="spellStart"/>
            <w:r w:rsidRPr="00D31A90">
              <w:t>Radiologist</w:t>
            </w:r>
            <w:proofErr w:type="spellEnd"/>
            <w:r w:rsidRPr="00D31A90">
              <w:t xml:space="preserve"> 1 (1</w:t>
            </w:r>
            <w:r w:rsidRPr="00D31A9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D31A90">
              <w:t>revision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31D8B0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529980" w14:textId="77777777" w:rsidR="000E5C4C" w:rsidRPr="00D31A90" w:rsidRDefault="000E5C4C" w:rsidP="00632DDF">
            <w:r w:rsidRPr="00D31A90">
              <w:t>0.836 [0.801–0.865]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D79ADE" w14:textId="77777777" w:rsidR="000E5C4C" w:rsidRPr="00D31A90" w:rsidRDefault="000E5C4C" w:rsidP="00632DDF">
            <w:r w:rsidRPr="00D31A90">
              <w:t>0.831 [0.796–0.861]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5D088C" w14:textId="77777777" w:rsidR="000E5C4C" w:rsidRPr="00D31A90" w:rsidRDefault="000E5C4C" w:rsidP="00632DDF">
            <w:r w:rsidRPr="00D31A90">
              <w:t>0.777 [0.732–0.815]</w:t>
            </w:r>
          </w:p>
        </w:tc>
      </w:tr>
      <w:tr w:rsidR="000E5C4C" w:rsidRPr="00D31A90" w14:paraId="37797478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22DEF9B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4E008C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77E2A3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3E50A6" w14:textId="77777777" w:rsidR="000E5C4C" w:rsidRPr="00D31A90" w:rsidRDefault="000E5C4C" w:rsidP="00632DDF">
            <w:r w:rsidRPr="00D31A90">
              <w:t>0.875 [0.848–0.897]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A8A415" w14:textId="77777777" w:rsidR="000E5C4C" w:rsidRPr="00D31A90" w:rsidRDefault="000E5C4C" w:rsidP="00632DDF">
            <w:r w:rsidRPr="00D31A90">
              <w:t>0.923 [0.906–0.937]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AB80CF" w14:textId="77777777" w:rsidR="000E5C4C" w:rsidRPr="00D31A90" w:rsidRDefault="000E5C4C" w:rsidP="00632DDF">
            <w:r w:rsidRPr="00D31A90">
              <w:t>0.785 [0.741–0.822]</w:t>
            </w:r>
          </w:p>
        </w:tc>
      </w:tr>
      <w:tr w:rsidR="000E5C4C" w:rsidRPr="00D31A90" w14:paraId="50D10ADA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975EF64" w14:textId="77777777" w:rsidR="000E5C4C" w:rsidRPr="00D31A90" w:rsidRDefault="000E5C4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6DBA53" w14:textId="77777777" w:rsidR="000E5C4C" w:rsidRPr="00D31A90" w:rsidRDefault="000E5C4C" w:rsidP="00632DDF">
            <w:proofErr w:type="spellStart"/>
            <w:r w:rsidRPr="00D31A90">
              <w:t>Radiologist</w:t>
            </w:r>
            <w:proofErr w:type="spellEnd"/>
            <w:r w:rsidRPr="00D31A90">
              <w:t xml:space="preserve"> 2 (1</w:t>
            </w:r>
            <w:r w:rsidRPr="00D31A9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D31A90">
              <w:t>revision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91EAAE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E4D79A" w14:textId="77777777" w:rsidR="000E5C4C" w:rsidRPr="00D31A90" w:rsidRDefault="000E5C4C" w:rsidP="00632DDF">
            <w:r w:rsidRPr="00D31A90">
              <w:t>0.847 [0.815–0.874]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2FDFDF" w14:textId="77777777" w:rsidR="000E5C4C" w:rsidRPr="00D31A90" w:rsidRDefault="000E5C4C" w:rsidP="00632DDF">
            <w:r w:rsidRPr="00D31A90">
              <w:t>0.810 [0.771–0.843]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AC5F4E" w14:textId="77777777" w:rsidR="000E5C4C" w:rsidRPr="00D31A90" w:rsidRDefault="000E5C4C" w:rsidP="00632DDF">
            <w:r w:rsidRPr="00D31A90">
              <w:t>0.786 [0.743–0.823]</w:t>
            </w:r>
          </w:p>
        </w:tc>
      </w:tr>
      <w:tr w:rsidR="000E5C4C" w:rsidRPr="00D31A90" w14:paraId="434F336C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9A2D06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E4B98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66EF58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F8D6D0" w14:textId="77777777" w:rsidR="000E5C4C" w:rsidRPr="00D31A90" w:rsidRDefault="000E5C4C" w:rsidP="00632DDF">
            <w:r w:rsidRPr="00D31A90">
              <w:t>0.873 [0.846–0.896]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55CD38" w14:textId="77777777" w:rsidR="000E5C4C" w:rsidRPr="00D31A90" w:rsidRDefault="000E5C4C" w:rsidP="00632DDF">
            <w:r w:rsidRPr="00D31A90">
              <w:t>0.941 [0.928–0.952]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AEA726" w14:textId="77777777" w:rsidR="000E5C4C" w:rsidRPr="00D31A90" w:rsidRDefault="000E5C4C" w:rsidP="00632DDF">
            <w:r w:rsidRPr="00D31A90">
              <w:t>0.734 [0.683–0.779]</w:t>
            </w:r>
          </w:p>
        </w:tc>
      </w:tr>
      <w:tr w:rsidR="000E5C4C" w:rsidRPr="00D31A90" w14:paraId="752D681E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748F2C" w14:textId="77777777" w:rsidR="000E5C4C" w:rsidRPr="00D31A90" w:rsidRDefault="000E5C4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A57C21" w14:textId="77777777" w:rsidR="000E5C4C" w:rsidRPr="00D31A90" w:rsidRDefault="000E5C4C" w:rsidP="00632DDF">
            <w:r w:rsidRPr="00D31A90">
              <w:t>Expert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97BC1B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182189" w14:textId="77777777" w:rsidR="000E5C4C" w:rsidRPr="00D31A90" w:rsidRDefault="000E5C4C" w:rsidP="00632DDF">
            <w:r w:rsidRPr="00D31A90">
              <w:t>0.847 [0.814–0.874]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CB7AC8" w14:textId="77777777" w:rsidR="000E5C4C" w:rsidRPr="00D31A90" w:rsidRDefault="000E5C4C" w:rsidP="00632DDF">
            <w:r w:rsidRPr="00D31A90">
              <w:t>0.831 [0.796–0.861]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3227CB" w14:textId="77777777" w:rsidR="000E5C4C" w:rsidRPr="00D31A90" w:rsidRDefault="000E5C4C" w:rsidP="00632DDF">
            <w:r w:rsidRPr="00D31A90">
              <w:t>0.792 [0.750–0.828]</w:t>
            </w:r>
          </w:p>
        </w:tc>
      </w:tr>
      <w:tr w:rsidR="000E5C4C" w:rsidRPr="00D31A90" w14:paraId="622A2333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A002AC7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75F314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FB177C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0EC5B" w14:textId="77777777" w:rsidR="000E5C4C" w:rsidRPr="00D31A90" w:rsidRDefault="000E5C4C" w:rsidP="00632DDF">
            <w:r w:rsidRPr="00D31A90">
              <w:t>0.879 [0.854–0.901]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381FB8" w14:textId="77777777" w:rsidR="000E5C4C" w:rsidRPr="00D31A90" w:rsidRDefault="000E5C4C" w:rsidP="00632DDF">
            <w:r w:rsidRPr="00D31A90">
              <w:t>0.923 [0.906–0.937]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25CCAF" w14:textId="77777777" w:rsidR="000E5C4C" w:rsidRPr="00D31A90" w:rsidRDefault="000E5C4C" w:rsidP="00632DDF">
            <w:r w:rsidRPr="00D31A90">
              <w:t>0.770 [0.725–0.810]</w:t>
            </w:r>
          </w:p>
        </w:tc>
      </w:tr>
      <w:tr w:rsidR="000E5C4C" w:rsidRPr="00D31A90" w14:paraId="500CACA2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5953C43" w14:textId="77777777" w:rsidR="000E5C4C" w:rsidRPr="00D31A90" w:rsidRDefault="000E5C4C" w:rsidP="00632DD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359CEC" w14:textId="77777777" w:rsidR="000E5C4C" w:rsidRPr="00D31A90" w:rsidRDefault="000E5C4C" w:rsidP="00632DDF">
            <w:r w:rsidRPr="00D31A90">
              <w:t>Expert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D1E79F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AF8918" w14:textId="77777777" w:rsidR="000E5C4C" w:rsidRPr="00D31A90" w:rsidRDefault="000E5C4C" w:rsidP="00632DDF">
            <w:r w:rsidRPr="00D31A90">
              <w:t>0.838 [0.804–0.866]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2B1863" w14:textId="77777777" w:rsidR="000E5C4C" w:rsidRPr="00D31A90" w:rsidRDefault="000E5C4C" w:rsidP="00632DDF">
            <w:r w:rsidRPr="00D31A90">
              <w:t>0.844 [0.811–0.871]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53706C" w14:textId="77777777" w:rsidR="000E5C4C" w:rsidRPr="00D31A90" w:rsidRDefault="000E5C4C" w:rsidP="00632DDF">
            <w:r w:rsidRPr="00D31A90">
              <w:t>0.770 [0.725–0.810]</w:t>
            </w:r>
          </w:p>
        </w:tc>
      </w:tr>
      <w:tr w:rsidR="000E5C4C" w:rsidRPr="00D31A90" w14:paraId="406E17CE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147B50C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6F939F2" w14:textId="77777777" w:rsidR="000E5C4C" w:rsidRPr="00D31A90" w:rsidRDefault="000E5C4C" w:rsidP="00632DD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30AF50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C264F5" w14:textId="77777777" w:rsidR="000E5C4C" w:rsidRPr="00D31A90" w:rsidRDefault="000E5C4C" w:rsidP="00632DDF">
            <w:r w:rsidRPr="00D31A90">
              <w:t>0.862 [0.832–0.886]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A7DD1F" w14:textId="77777777" w:rsidR="000E5C4C" w:rsidRPr="00D31A90" w:rsidRDefault="000E5C4C" w:rsidP="00632DDF">
            <w:r w:rsidRPr="00D31A90">
              <w:t>0.923 [0.906–0.937]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DAF176" w14:textId="77777777" w:rsidR="000E5C4C" w:rsidRPr="00D31A90" w:rsidRDefault="000E5C4C" w:rsidP="00632DDF">
            <w:r w:rsidRPr="00D31A90">
              <w:t>0.829 [0.801–0.855]</w:t>
            </w:r>
          </w:p>
        </w:tc>
      </w:tr>
    </w:tbl>
    <w:p w14:paraId="5A940ECE" w14:textId="77777777" w:rsidR="000E5C4C" w:rsidRPr="00D31A90" w:rsidRDefault="000E5C4C" w:rsidP="000E5C4C">
      <w:pPr>
        <w:rPr>
          <w:lang w:val="en-US"/>
        </w:rPr>
      </w:pPr>
      <w:r w:rsidRPr="00D31A90">
        <w:rPr>
          <w:rFonts w:hint="cs"/>
          <w:lang w:val="en-US"/>
        </w:rPr>
        <w:t xml:space="preserve">L, left </w:t>
      </w:r>
      <w:proofErr w:type="gramStart"/>
      <w:r w:rsidRPr="00D31A90">
        <w:rPr>
          <w:rFonts w:hint="cs"/>
          <w:lang w:val="en-US"/>
        </w:rPr>
        <w:t>breast;</w:t>
      </w:r>
      <w:proofErr w:type="gramEnd"/>
      <w:r w:rsidRPr="00D31A90">
        <w:rPr>
          <w:rFonts w:hint="cs"/>
          <w:lang w:val="en-US"/>
        </w:rPr>
        <w:t xml:space="preserve"> R, right breast</w:t>
      </w:r>
    </w:p>
    <w:p w14:paraId="7D08CDEC" w14:textId="77777777" w:rsidR="000E5C4C" w:rsidRPr="00D31A90" w:rsidRDefault="000E5C4C" w:rsidP="000E5C4C">
      <w:pPr>
        <w:rPr>
          <w:lang w:val="en-US"/>
        </w:rPr>
      </w:pPr>
      <w:r w:rsidRPr="00D31A90">
        <w:rPr>
          <w:rFonts w:hint="cs"/>
          <w:lang w:val="en-US"/>
        </w:rPr>
        <w:t xml:space="preserve">All values are intra-class correlation coefficients with </w:t>
      </w:r>
      <w:r w:rsidRPr="00D31A90">
        <w:rPr>
          <w:rFonts w:ascii="Arial" w:hAnsi="Arial" w:cs="Arial"/>
          <w:lang w:val="en-US"/>
        </w:rPr>
        <w:t>95%</w:t>
      </w:r>
      <w:r w:rsidRPr="00D31A90">
        <w:rPr>
          <w:rFonts w:hint="cs"/>
          <w:lang w:val="en-US"/>
        </w:rPr>
        <w:t xml:space="preserve"> confidence </w:t>
      </w:r>
      <w:proofErr w:type="gramStart"/>
      <w:r w:rsidRPr="00D31A90">
        <w:rPr>
          <w:rFonts w:hint="cs"/>
          <w:lang w:val="en-US"/>
        </w:rPr>
        <w:t>intervals;</w:t>
      </w:r>
      <w:proofErr w:type="gramEnd"/>
      <w:r w:rsidRPr="00D31A90">
        <w:rPr>
          <w:rFonts w:hint="cs"/>
          <w:lang w:val="en-US"/>
        </w:rPr>
        <w:t xml:space="preserve"> P value for all comparisons &lt; </w:t>
      </w:r>
      <w:r w:rsidRPr="00D31A90">
        <w:rPr>
          <w:rFonts w:ascii="Arial" w:hAnsi="Arial" w:cs="Arial"/>
          <w:lang w:val="en-US"/>
        </w:rPr>
        <w:t>0</w:t>
      </w:r>
      <w:r w:rsidRPr="00D31A90">
        <w:rPr>
          <w:rFonts w:hint="cs"/>
          <w:lang w:val="en-US"/>
        </w:rPr>
        <w:t>.</w:t>
      </w:r>
      <w:r w:rsidRPr="00D31A90">
        <w:rPr>
          <w:rFonts w:ascii="Arial" w:hAnsi="Arial" w:cs="Arial"/>
          <w:lang w:val="en-US"/>
        </w:rPr>
        <w:t>001</w:t>
      </w:r>
    </w:p>
    <w:p w14:paraId="7A71956A" w14:textId="77777777" w:rsidR="000E5C4C" w:rsidRDefault="000E5C4C" w:rsidP="000E5C4C">
      <w:pPr>
        <w:rPr>
          <w:b/>
          <w:bCs/>
        </w:rPr>
      </w:pPr>
    </w:p>
    <w:p w14:paraId="55D0D5D0" w14:textId="0B23E0BE" w:rsidR="000E5C4C" w:rsidRPr="00D31A90" w:rsidRDefault="000E5C4C" w:rsidP="000E5C4C">
      <w:pPr>
        <w:rPr>
          <w:b/>
          <w:bCs/>
          <w:lang w:val="en-US"/>
        </w:rPr>
      </w:pPr>
      <w:r w:rsidRPr="00D31A90">
        <w:rPr>
          <w:b/>
          <w:bCs/>
          <w:lang w:val="en-US"/>
        </w:rPr>
        <w:t>Table 3.</w:t>
      </w:r>
      <w:r w:rsidRPr="000E5C4C">
        <w:rPr>
          <w:b/>
          <w:bCs/>
          <w:lang w:val="en-US"/>
        </w:rPr>
        <w:t xml:space="preserve"> </w:t>
      </w:r>
      <w:r w:rsidRPr="00D31A90">
        <w:rPr>
          <w:b/>
          <w:bCs/>
          <w:lang w:val="en-US"/>
        </w:rPr>
        <w:t>The agreement between radiologists who performed the first revision and the expert review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939"/>
        <w:gridCol w:w="739"/>
        <w:gridCol w:w="2318"/>
        <w:gridCol w:w="2414"/>
      </w:tblGrid>
      <w:tr w:rsidR="000E5C4C" w:rsidRPr="00D31A90" w14:paraId="76B02577" w14:textId="77777777" w:rsidTr="00632DDF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A768CD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lastRenderedPageBreak/>
              <w:t xml:space="preserve">The </w:t>
            </w:r>
            <w:proofErr w:type="spellStart"/>
            <w:r w:rsidRPr="00D31A90">
              <w:rPr>
                <w:b/>
                <w:bCs/>
              </w:rPr>
              <w:t>assessments</w:t>
            </w:r>
            <w:proofErr w:type="spellEnd"/>
            <w:r w:rsidRPr="00D31A90">
              <w:rPr>
                <w:b/>
                <w:bCs/>
              </w:rPr>
              <w:t xml:space="preserve"> </w:t>
            </w:r>
            <w:proofErr w:type="spellStart"/>
            <w:r w:rsidRPr="00D31A90">
              <w:rPr>
                <w:b/>
                <w:bCs/>
              </w:rPr>
              <w:t>compared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6C4AF3" w14:textId="77777777" w:rsidR="000E5C4C" w:rsidRPr="00D31A90" w:rsidRDefault="000E5C4C" w:rsidP="00632DDF">
            <w:pPr>
              <w:rPr>
                <w:b/>
                <w:bCs/>
              </w:rPr>
            </w:pPr>
            <w:proofErr w:type="spellStart"/>
            <w:r w:rsidRPr="00D31A90">
              <w:rPr>
                <w:b/>
                <w:bCs/>
              </w:rPr>
              <w:t>Breast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843B3F" w14:textId="77777777" w:rsidR="000E5C4C" w:rsidRPr="00D31A90" w:rsidRDefault="000E5C4C" w:rsidP="00632DDF">
            <w:pPr>
              <w:rPr>
                <w:b/>
                <w:bCs/>
                <w:lang w:val="en-US"/>
              </w:rPr>
            </w:pPr>
            <w:r w:rsidRPr="00D31A90">
              <w:rPr>
                <w:b/>
                <w:bCs/>
                <w:lang w:val="en-US"/>
              </w:rPr>
              <w:t>Agreement on the full BI-RADS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E1BA2D" w14:textId="77777777" w:rsidR="000E5C4C" w:rsidRPr="00D31A90" w:rsidRDefault="000E5C4C" w:rsidP="00632DDF">
            <w:pPr>
              <w:rPr>
                <w:b/>
                <w:bCs/>
                <w:lang w:val="en-US"/>
              </w:rPr>
            </w:pPr>
            <w:r w:rsidRPr="00D31A90">
              <w:rPr>
                <w:b/>
                <w:bCs/>
                <w:lang w:val="en-US"/>
              </w:rPr>
              <w:t>Agreement on the binary scale 2</w:t>
            </w:r>
          </w:p>
        </w:tc>
      </w:tr>
      <w:tr w:rsidR="000E5C4C" w:rsidRPr="00D31A90" w14:paraId="4CC69471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9A2D41" w14:textId="77777777" w:rsidR="000E5C4C" w:rsidRPr="00D31A90" w:rsidRDefault="000E5C4C" w:rsidP="00632DDF">
            <w:proofErr w:type="spellStart"/>
            <w:r w:rsidRPr="00D31A90">
              <w:t>Radiologist</w:t>
            </w:r>
            <w:proofErr w:type="spellEnd"/>
            <w:r w:rsidRPr="00D31A90">
              <w:t xml:space="preserve"> 1 (1</w:t>
            </w:r>
            <w:r w:rsidRPr="00D31A9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D31A90">
              <w:t>revision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C70D86" w14:textId="77777777" w:rsidR="000E5C4C" w:rsidRPr="00D31A90" w:rsidRDefault="000E5C4C" w:rsidP="00632DDF">
            <w:r w:rsidRPr="00D31A90">
              <w:t>Expert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5EB1A1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D17988" w14:textId="77777777" w:rsidR="000E5C4C" w:rsidRPr="00D31A90" w:rsidRDefault="000E5C4C" w:rsidP="00632DDF">
            <w:r w:rsidRPr="00D31A90">
              <w:t>0.963 [0.954–0.970]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301C9E" w14:textId="77777777" w:rsidR="000E5C4C" w:rsidRPr="00D31A90" w:rsidRDefault="000E5C4C" w:rsidP="00632DDF">
            <w:r w:rsidRPr="00D31A90">
              <w:t>0.932 [0.917–0.944]</w:t>
            </w:r>
          </w:p>
        </w:tc>
      </w:tr>
      <w:tr w:rsidR="000E5C4C" w:rsidRPr="00D31A90" w14:paraId="43D53A20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3991FB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A24FB5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D8A09A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962995" w14:textId="77777777" w:rsidR="000E5C4C" w:rsidRPr="00D31A90" w:rsidRDefault="000E5C4C" w:rsidP="00632DDF">
            <w:r w:rsidRPr="00D31A90">
              <w:t>0.954 [0.944–0.963]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C619B6" w14:textId="77777777" w:rsidR="000E5C4C" w:rsidRPr="00D31A90" w:rsidRDefault="000E5C4C" w:rsidP="00632DDF">
            <w:r w:rsidRPr="00D31A90">
              <w:t>0.934 [0.919–0.946]</w:t>
            </w:r>
          </w:p>
        </w:tc>
      </w:tr>
      <w:tr w:rsidR="000E5C4C" w:rsidRPr="00D31A90" w14:paraId="728D0ED3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23C3C0" w14:textId="77777777" w:rsidR="000E5C4C" w:rsidRPr="00D31A90" w:rsidRDefault="000E5C4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198CB2" w14:textId="77777777" w:rsidR="000E5C4C" w:rsidRPr="00D31A90" w:rsidRDefault="000E5C4C" w:rsidP="00632DDF">
            <w:r w:rsidRPr="00D31A90">
              <w:t>Expert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374A60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2D2A2E" w14:textId="77777777" w:rsidR="000E5C4C" w:rsidRPr="00D31A90" w:rsidRDefault="000E5C4C" w:rsidP="00632DDF">
            <w:r w:rsidRPr="00D31A90">
              <w:t>0.904 [0.882–0.921]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B7F05D" w14:textId="77777777" w:rsidR="000E5C4C" w:rsidRPr="00D31A90" w:rsidRDefault="000E5C4C" w:rsidP="00632DDF">
            <w:r w:rsidRPr="00D31A90">
              <w:t>0.862 [0.833–0.887]</w:t>
            </w:r>
          </w:p>
        </w:tc>
      </w:tr>
      <w:tr w:rsidR="000E5C4C" w:rsidRPr="00D31A90" w14:paraId="3DEA11A3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7EBC59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C7A60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BF78C2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889A0C" w14:textId="77777777" w:rsidR="000E5C4C" w:rsidRPr="00D31A90" w:rsidRDefault="000E5C4C" w:rsidP="00632DDF">
            <w:r w:rsidRPr="00D31A90">
              <w:t>0.890 [0.866–0.910]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8A83AB" w14:textId="77777777" w:rsidR="000E5C4C" w:rsidRPr="00D31A90" w:rsidRDefault="000E5C4C" w:rsidP="00632DDF">
            <w:r w:rsidRPr="00D31A90">
              <w:t>0.934 [0.919–0.946]</w:t>
            </w:r>
          </w:p>
        </w:tc>
      </w:tr>
      <w:tr w:rsidR="000E5C4C" w:rsidRPr="00D31A90" w14:paraId="10FF51AA" w14:textId="77777777" w:rsidTr="00632DDF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B35DE0" w14:textId="77777777" w:rsidR="000E5C4C" w:rsidRPr="00D31A90" w:rsidRDefault="000E5C4C" w:rsidP="00632DDF">
            <w:proofErr w:type="spellStart"/>
            <w:r w:rsidRPr="00D31A90">
              <w:t>Radiologist</w:t>
            </w:r>
            <w:proofErr w:type="spellEnd"/>
            <w:r w:rsidRPr="00D31A90">
              <w:t xml:space="preserve"> 2 (1</w:t>
            </w:r>
            <w:r w:rsidRPr="00D31A9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D31A90">
              <w:t>revision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25350B" w14:textId="77777777" w:rsidR="000E5C4C" w:rsidRPr="00D31A90" w:rsidRDefault="000E5C4C" w:rsidP="00632DDF">
            <w:r w:rsidRPr="00D31A90">
              <w:t>Expert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70923C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A6B3DB" w14:textId="77777777" w:rsidR="000E5C4C" w:rsidRPr="00D31A90" w:rsidRDefault="000E5C4C" w:rsidP="00632DDF">
            <w:r w:rsidRPr="00D31A90">
              <w:t>0.924 [0.907–0.938]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4EAAE8" w14:textId="77777777" w:rsidR="000E5C4C" w:rsidRPr="00D31A90" w:rsidRDefault="000E5C4C" w:rsidP="00632DDF">
            <w:r w:rsidRPr="00D31A90">
              <w:t>0.910 [0.890–0.926]</w:t>
            </w:r>
          </w:p>
        </w:tc>
      </w:tr>
      <w:tr w:rsidR="000E5C4C" w:rsidRPr="00D31A90" w14:paraId="2C52BD77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C8FE5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591350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46DD12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9BE2CA" w14:textId="77777777" w:rsidR="000E5C4C" w:rsidRPr="00D31A90" w:rsidRDefault="000E5C4C" w:rsidP="00632DDF">
            <w:r w:rsidRPr="00D31A90">
              <w:t>0.929 [0.913–0.942]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5844C3" w14:textId="77777777" w:rsidR="000E5C4C" w:rsidRPr="00D31A90" w:rsidRDefault="000E5C4C" w:rsidP="00632DDF">
            <w:r w:rsidRPr="00D31A90">
              <w:t>0.886 [0.862–0.907]</w:t>
            </w:r>
          </w:p>
        </w:tc>
      </w:tr>
      <w:tr w:rsidR="000E5C4C" w:rsidRPr="00D31A90" w14:paraId="055C1CB9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3B42C9" w14:textId="77777777" w:rsidR="000E5C4C" w:rsidRPr="00D31A90" w:rsidRDefault="000E5C4C" w:rsidP="00632DD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7E20F0" w14:textId="77777777" w:rsidR="000E5C4C" w:rsidRPr="00D31A90" w:rsidRDefault="000E5C4C" w:rsidP="00632DDF">
            <w:r w:rsidRPr="00D31A90">
              <w:t>Expert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C28436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56CA1B" w14:textId="77777777" w:rsidR="000E5C4C" w:rsidRPr="00D31A90" w:rsidRDefault="000E5C4C" w:rsidP="00632DDF">
            <w:r w:rsidRPr="00D31A90">
              <w:t>0.958 [0.948–0.966]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945A60" w14:textId="77777777" w:rsidR="000E5C4C" w:rsidRPr="00D31A90" w:rsidRDefault="000E5C4C" w:rsidP="00632DDF">
            <w:r w:rsidRPr="00D31A90">
              <w:t>0.971 [0.965–0.977]</w:t>
            </w:r>
          </w:p>
        </w:tc>
      </w:tr>
      <w:tr w:rsidR="000E5C4C" w:rsidRPr="00D31A90" w14:paraId="3905E99A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C6A4D2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DEE4C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9BA390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EAFDE" w14:textId="77777777" w:rsidR="000E5C4C" w:rsidRPr="00D31A90" w:rsidRDefault="000E5C4C" w:rsidP="00632DDF">
            <w:r w:rsidRPr="00D31A90">
              <w:t>0.958 [0.949–0.966]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0DA87F" w14:textId="77777777" w:rsidR="000E5C4C" w:rsidRPr="00D31A90" w:rsidRDefault="000E5C4C" w:rsidP="00632DDF">
            <w:r w:rsidRPr="00D31A90">
              <w:t>0.886 [0.862–0.907]</w:t>
            </w:r>
          </w:p>
        </w:tc>
      </w:tr>
      <w:tr w:rsidR="000E5C4C" w:rsidRPr="00D31A90" w14:paraId="6AFC40E3" w14:textId="77777777" w:rsidTr="00632DDF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DF8E24" w14:textId="77777777" w:rsidR="000E5C4C" w:rsidRPr="00D31A90" w:rsidRDefault="000E5C4C" w:rsidP="00632DDF">
            <w:proofErr w:type="spellStart"/>
            <w:r w:rsidRPr="00D31A90">
              <w:t>Radiologist</w:t>
            </w:r>
            <w:proofErr w:type="spellEnd"/>
            <w:r w:rsidRPr="00D31A90">
              <w:t xml:space="preserve"> 1 (1</w:t>
            </w:r>
            <w:r w:rsidRPr="00D31A9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D31A90">
              <w:t>revision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5CC2B6" w14:textId="77777777" w:rsidR="000E5C4C" w:rsidRPr="00D31A90" w:rsidRDefault="000E5C4C" w:rsidP="00632DDF">
            <w:proofErr w:type="spellStart"/>
            <w:r w:rsidRPr="00D31A90">
              <w:t>Radiologist</w:t>
            </w:r>
            <w:proofErr w:type="spellEnd"/>
            <w:r w:rsidRPr="00D31A90">
              <w:t xml:space="preserve"> 2 (1</w:t>
            </w:r>
            <w:r w:rsidRPr="00D31A9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D31A90">
              <w:t>revision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A68C79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67B4F5" w14:textId="77777777" w:rsidR="000E5C4C" w:rsidRPr="00D31A90" w:rsidRDefault="000E5C4C" w:rsidP="00632DDF">
            <w:r w:rsidRPr="00D31A90">
              <w:t>0.918 [0.900–0.933]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95DAEC" w14:textId="77777777" w:rsidR="000E5C4C" w:rsidRPr="00D31A90" w:rsidRDefault="000E5C4C" w:rsidP="00632DDF">
            <w:r w:rsidRPr="00D31A90">
              <w:t>0.891 [0.868–0.911]</w:t>
            </w:r>
          </w:p>
        </w:tc>
      </w:tr>
      <w:tr w:rsidR="000E5C4C" w:rsidRPr="00D31A90" w14:paraId="03C9DEE3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52244C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475DBC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E3E53E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DE3D63" w14:textId="77777777" w:rsidR="000E5C4C" w:rsidRPr="00D31A90" w:rsidRDefault="000E5C4C" w:rsidP="00632DDF">
            <w:r w:rsidRPr="00D31A90">
              <w:t>0.903 [0.882–0.921]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E5CBD7" w14:textId="77777777" w:rsidR="000E5C4C" w:rsidRPr="00D31A90" w:rsidRDefault="000E5C4C" w:rsidP="00632DDF">
            <w:r w:rsidRPr="00D31A90">
              <w:t>0.824 [0.788–0.855]</w:t>
            </w:r>
          </w:p>
        </w:tc>
      </w:tr>
      <w:tr w:rsidR="000E5C4C" w:rsidRPr="00D31A90" w14:paraId="5A66FCD0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784D87" w14:textId="77777777" w:rsidR="000E5C4C" w:rsidRPr="00D31A90" w:rsidRDefault="000E5C4C" w:rsidP="00632DDF">
            <w:r w:rsidRPr="00D31A90">
              <w:t>Expert 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43348C" w14:textId="77777777" w:rsidR="000E5C4C" w:rsidRPr="00D31A90" w:rsidRDefault="000E5C4C" w:rsidP="00632DDF">
            <w:r w:rsidRPr="00D31A90">
              <w:t>Expert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43A61F" w14:textId="77777777" w:rsidR="000E5C4C" w:rsidRPr="00D31A90" w:rsidRDefault="000E5C4C" w:rsidP="00632DDF">
            <w:r w:rsidRPr="00D31A90">
              <w:t>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489CC7" w14:textId="77777777" w:rsidR="000E5C4C" w:rsidRPr="00D31A90" w:rsidRDefault="000E5C4C" w:rsidP="00632DDF">
            <w:r w:rsidRPr="00D31A90">
              <w:t>0.910 [0.890–0.926]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B32389" w14:textId="77777777" w:rsidR="000E5C4C" w:rsidRPr="00D31A90" w:rsidRDefault="000E5C4C" w:rsidP="00632DDF">
            <w:r w:rsidRPr="00D31A90">
              <w:t>0.880 [0.854–0.902]</w:t>
            </w:r>
          </w:p>
        </w:tc>
      </w:tr>
      <w:tr w:rsidR="000E5C4C" w:rsidRPr="00D31A90" w14:paraId="507EF274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BFD9154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9BD0E39" w14:textId="77777777" w:rsidR="000E5C4C" w:rsidRPr="00D31A90" w:rsidRDefault="000E5C4C" w:rsidP="00632DD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D757DB" w14:textId="77777777" w:rsidR="000E5C4C" w:rsidRPr="00D31A90" w:rsidRDefault="000E5C4C" w:rsidP="00632DDF">
            <w:r w:rsidRPr="00D31A90"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523A69" w14:textId="77777777" w:rsidR="000E5C4C" w:rsidRPr="00D31A90" w:rsidRDefault="000E5C4C" w:rsidP="00632DDF">
            <w:r w:rsidRPr="00D31A90">
              <w:t>0.914 [0.896–0.930]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979D6C" w14:textId="77777777" w:rsidR="000E5C4C" w:rsidRPr="00D31A90" w:rsidRDefault="000E5C4C" w:rsidP="00632DDF">
            <w:r w:rsidRPr="00D31A90">
              <w:t>0.886 [0.860–0.906]</w:t>
            </w:r>
          </w:p>
        </w:tc>
      </w:tr>
    </w:tbl>
    <w:p w14:paraId="31282B27" w14:textId="77777777" w:rsidR="000E5C4C" w:rsidRPr="00D31A90" w:rsidRDefault="000E5C4C" w:rsidP="000E5C4C">
      <w:pPr>
        <w:rPr>
          <w:lang w:val="en-US"/>
        </w:rPr>
      </w:pPr>
      <w:r w:rsidRPr="00D31A90">
        <w:rPr>
          <w:rFonts w:hint="cs"/>
          <w:lang w:val="en-US"/>
        </w:rPr>
        <w:t xml:space="preserve">L, left </w:t>
      </w:r>
      <w:proofErr w:type="gramStart"/>
      <w:r w:rsidRPr="00D31A90">
        <w:rPr>
          <w:rFonts w:hint="cs"/>
          <w:lang w:val="en-US"/>
        </w:rPr>
        <w:t>breast;</w:t>
      </w:r>
      <w:proofErr w:type="gramEnd"/>
      <w:r w:rsidRPr="00D31A90">
        <w:rPr>
          <w:rFonts w:hint="cs"/>
          <w:lang w:val="en-US"/>
        </w:rPr>
        <w:t xml:space="preserve"> R, right breast</w:t>
      </w:r>
    </w:p>
    <w:p w14:paraId="6D0C36EE" w14:textId="77777777" w:rsidR="000E5C4C" w:rsidRPr="00D31A90" w:rsidRDefault="000E5C4C" w:rsidP="000E5C4C">
      <w:pPr>
        <w:rPr>
          <w:lang w:val="en-US"/>
        </w:rPr>
      </w:pPr>
      <w:r w:rsidRPr="00D31A90">
        <w:rPr>
          <w:rFonts w:hint="cs"/>
          <w:lang w:val="en-US"/>
        </w:rPr>
        <w:t xml:space="preserve">All values are intra-class correlation coefficients with </w:t>
      </w:r>
      <w:r w:rsidRPr="00D31A90">
        <w:rPr>
          <w:rFonts w:ascii="Arial" w:hAnsi="Arial" w:cs="Arial"/>
          <w:lang w:val="en-US"/>
        </w:rPr>
        <w:t>95%</w:t>
      </w:r>
      <w:r w:rsidRPr="00D31A90">
        <w:rPr>
          <w:rFonts w:hint="cs"/>
          <w:lang w:val="en-US"/>
        </w:rPr>
        <w:t xml:space="preserve"> confidence </w:t>
      </w:r>
      <w:proofErr w:type="gramStart"/>
      <w:r w:rsidRPr="00D31A90">
        <w:rPr>
          <w:rFonts w:hint="cs"/>
          <w:lang w:val="en-US"/>
        </w:rPr>
        <w:t>intervals;</w:t>
      </w:r>
      <w:proofErr w:type="gramEnd"/>
      <w:r w:rsidRPr="00D31A90">
        <w:rPr>
          <w:rFonts w:hint="cs"/>
          <w:lang w:val="en-US"/>
        </w:rPr>
        <w:t xml:space="preserve"> P value for all comparisons &lt; </w:t>
      </w:r>
      <w:r w:rsidRPr="00D31A90">
        <w:rPr>
          <w:rFonts w:ascii="Arial" w:hAnsi="Arial" w:cs="Arial"/>
          <w:lang w:val="en-US"/>
        </w:rPr>
        <w:t>0</w:t>
      </w:r>
      <w:r w:rsidRPr="00D31A90">
        <w:rPr>
          <w:rFonts w:hint="cs"/>
          <w:lang w:val="en-US"/>
        </w:rPr>
        <w:t>.</w:t>
      </w:r>
      <w:r w:rsidRPr="00D31A90">
        <w:rPr>
          <w:rFonts w:ascii="Arial" w:hAnsi="Arial" w:cs="Arial"/>
          <w:lang w:val="en-US"/>
        </w:rPr>
        <w:t>001</w:t>
      </w:r>
    </w:p>
    <w:p w14:paraId="63F19670" w14:textId="77777777" w:rsidR="000E5C4C" w:rsidRDefault="000E5C4C" w:rsidP="000E5C4C">
      <w:pPr>
        <w:rPr>
          <w:b/>
          <w:bCs/>
        </w:rPr>
      </w:pPr>
    </w:p>
    <w:p w14:paraId="08A43868" w14:textId="727DECC8" w:rsidR="000E5C4C" w:rsidRPr="00D31A90" w:rsidRDefault="000E5C4C" w:rsidP="000E5C4C">
      <w:pPr>
        <w:rPr>
          <w:b/>
          <w:bCs/>
          <w:lang w:val="en-US"/>
        </w:rPr>
      </w:pPr>
      <w:r w:rsidRPr="00D31A90">
        <w:rPr>
          <w:b/>
          <w:bCs/>
          <w:lang w:val="en-US"/>
        </w:rPr>
        <w:t>Table 4.</w:t>
      </w:r>
      <w:r w:rsidRPr="000E5C4C">
        <w:rPr>
          <w:b/>
          <w:bCs/>
          <w:lang w:val="en-US"/>
        </w:rPr>
        <w:t xml:space="preserve"> </w:t>
      </w:r>
      <w:r w:rsidRPr="00D31A90">
        <w:rPr>
          <w:b/>
          <w:bCs/>
          <w:lang w:val="en-US"/>
        </w:rPr>
        <w:t>The agreement between radiologists (literature analysis)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02"/>
        <w:gridCol w:w="2512"/>
        <w:gridCol w:w="1190"/>
        <w:gridCol w:w="1680"/>
        <w:gridCol w:w="1118"/>
      </w:tblGrid>
      <w:tr w:rsidR="000E5C4C" w:rsidRPr="00D31A90" w14:paraId="2A02D58D" w14:textId="77777777" w:rsidTr="00632DD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14AFA5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A319D1" w14:textId="77777777" w:rsidR="000E5C4C" w:rsidRPr="00D31A90" w:rsidRDefault="000E5C4C" w:rsidP="00632DDF">
            <w:pPr>
              <w:rPr>
                <w:b/>
                <w:bCs/>
              </w:rPr>
            </w:pPr>
            <w:proofErr w:type="spellStart"/>
            <w:r w:rsidRPr="00D31A90">
              <w:rPr>
                <w:b/>
                <w:bCs/>
              </w:rPr>
              <w:t>Publication</w:t>
            </w:r>
            <w:proofErr w:type="spellEnd"/>
            <w:r w:rsidRPr="00D31A90">
              <w:rPr>
                <w:b/>
                <w:bCs/>
              </w:rPr>
              <w:t xml:space="preserve"> </w:t>
            </w:r>
            <w:proofErr w:type="spellStart"/>
            <w:r w:rsidRPr="00D31A90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224EB4" w14:textId="77777777" w:rsidR="000E5C4C" w:rsidRPr="00D31A90" w:rsidRDefault="000E5C4C" w:rsidP="00632DDF">
            <w:pPr>
              <w:rPr>
                <w:b/>
                <w:bCs/>
              </w:rPr>
            </w:pPr>
            <w:proofErr w:type="spellStart"/>
            <w:r w:rsidRPr="00D31A90">
              <w:rPr>
                <w:b/>
                <w:bCs/>
              </w:rPr>
              <w:t>Scale</w:t>
            </w:r>
            <w:proofErr w:type="spellEnd"/>
            <w:r w:rsidRPr="00D31A90">
              <w:rPr>
                <w:b/>
                <w:bCs/>
              </w:rPr>
              <w:t xml:space="preserve"> </w:t>
            </w:r>
            <w:proofErr w:type="spellStart"/>
            <w:r w:rsidRPr="00D31A90">
              <w:rPr>
                <w:b/>
                <w:bCs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3218E6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>Agreement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F1EA4D" w14:textId="77777777" w:rsidR="000E5C4C" w:rsidRPr="00D31A90" w:rsidRDefault="000E5C4C" w:rsidP="00632DDF">
            <w:pPr>
              <w:rPr>
                <w:b/>
                <w:bCs/>
              </w:rPr>
            </w:pPr>
            <w:r w:rsidRPr="00D31A90">
              <w:rPr>
                <w:b/>
                <w:bCs/>
              </w:rPr>
              <w:t xml:space="preserve">95% </w:t>
            </w:r>
            <w:proofErr w:type="spellStart"/>
            <w:r w:rsidRPr="00D31A90">
              <w:rPr>
                <w:b/>
                <w:bCs/>
              </w:rPr>
              <w:t>confidence</w:t>
            </w:r>
            <w:proofErr w:type="spellEnd"/>
            <w:r w:rsidRPr="00D31A90">
              <w:rPr>
                <w:b/>
                <w:bCs/>
              </w:rPr>
              <w:t xml:space="preserve"> </w:t>
            </w:r>
            <w:proofErr w:type="spellStart"/>
            <w:r w:rsidRPr="00D31A90">
              <w:rPr>
                <w:b/>
                <w:bCs/>
              </w:rPr>
              <w:t>interval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B64F08" w14:textId="77777777" w:rsidR="000E5C4C" w:rsidRPr="00D31A90" w:rsidRDefault="000E5C4C" w:rsidP="00632DDF">
            <w:pPr>
              <w:rPr>
                <w:b/>
                <w:bCs/>
              </w:rPr>
            </w:pPr>
            <w:proofErr w:type="spellStart"/>
            <w:r w:rsidRPr="00D31A90">
              <w:rPr>
                <w:b/>
                <w:bCs/>
              </w:rPr>
              <w:t>Reference</w:t>
            </w:r>
            <w:proofErr w:type="spellEnd"/>
          </w:p>
        </w:tc>
      </w:tr>
      <w:tr w:rsidR="000E5C4C" w:rsidRPr="00D31A90" w14:paraId="71F3B9E6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C74E6D" w14:textId="77777777" w:rsidR="000E5C4C" w:rsidRPr="00D31A90" w:rsidRDefault="000E5C4C" w:rsidP="00632DDF">
            <w:r w:rsidRPr="00D31A90">
              <w:t xml:space="preserve">Republic </w:t>
            </w:r>
            <w:proofErr w:type="spellStart"/>
            <w:r w:rsidRPr="00D31A90">
              <w:t>of</w:t>
            </w:r>
            <w:proofErr w:type="spellEnd"/>
            <w:r w:rsidRPr="00D31A90">
              <w:t xml:space="preserve"> Korea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187B05" w14:textId="77777777" w:rsidR="000E5C4C" w:rsidRPr="00D31A90" w:rsidRDefault="000E5C4C" w:rsidP="00632DDF">
            <w:r w:rsidRPr="00D31A90"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45D57" w14:textId="77777777" w:rsidR="000E5C4C" w:rsidRPr="00D31A90" w:rsidRDefault="000E5C4C" w:rsidP="00632DDF">
            <w:proofErr w:type="spellStart"/>
            <w:r w:rsidRPr="00D31A90">
              <w:t>Malignancy</w:t>
            </w:r>
            <w:proofErr w:type="spellEnd"/>
            <w:r w:rsidRPr="00D31A90">
              <w:t xml:space="preserve"> </w:t>
            </w:r>
            <w:proofErr w:type="spellStart"/>
            <w:r w:rsidRPr="00D31A90">
              <w:t>scale</w:t>
            </w:r>
            <w:proofErr w:type="spellEnd"/>
            <w:r w:rsidRPr="00D31A90">
              <w:t xml:space="preserve"> (7 </w:t>
            </w:r>
            <w:proofErr w:type="spellStart"/>
            <w:r w:rsidRPr="00D31A90">
              <w:t>categories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ED8315" w14:textId="77777777" w:rsidR="000E5C4C" w:rsidRPr="00D31A90" w:rsidRDefault="000E5C4C" w:rsidP="00632DDF">
            <w:r w:rsidRPr="00D31A90">
              <w:t>0.772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CAAA79" w14:textId="77777777" w:rsidR="000E5C4C" w:rsidRPr="00D31A90" w:rsidRDefault="000E5C4C" w:rsidP="00632DDF">
            <w:r w:rsidRPr="00D31A90">
              <w:t>0.754–0.791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FAC8BD" w14:textId="77777777" w:rsidR="000E5C4C" w:rsidRPr="00D31A90" w:rsidRDefault="000E5C4C" w:rsidP="00632DDF">
            <w:r w:rsidRPr="00D31A90">
              <w:t>[18]</w:t>
            </w:r>
          </w:p>
        </w:tc>
      </w:tr>
      <w:tr w:rsidR="000E5C4C" w:rsidRPr="00D31A90" w14:paraId="69C63397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2F9215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040E43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A409FE" w14:textId="77777777" w:rsidR="000E5C4C" w:rsidRPr="00D31A90" w:rsidRDefault="000E5C4C" w:rsidP="00632DDF">
            <w:proofErr w:type="spellStart"/>
            <w:r w:rsidRPr="00D31A90">
              <w:t>Malignancy</w:t>
            </w:r>
            <w:proofErr w:type="spellEnd"/>
            <w:r w:rsidRPr="00D31A90">
              <w:t xml:space="preserve"> </w:t>
            </w:r>
            <w:proofErr w:type="spellStart"/>
            <w:r w:rsidRPr="00D31A90">
              <w:t>scale</w:t>
            </w:r>
            <w:proofErr w:type="spellEnd"/>
            <w:r w:rsidRPr="00D31A90">
              <w:t xml:space="preserve"> (2 </w:t>
            </w:r>
            <w:proofErr w:type="spellStart"/>
            <w:r w:rsidRPr="00D31A90">
              <w:t>categories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200D3F" w14:textId="77777777" w:rsidR="000E5C4C" w:rsidRPr="00D31A90" w:rsidRDefault="000E5C4C" w:rsidP="00632DDF">
            <w:r w:rsidRPr="00D31A90">
              <w:t>0.888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A8F7A9" w14:textId="77777777" w:rsidR="000E5C4C" w:rsidRPr="00D31A90" w:rsidRDefault="000E5C4C" w:rsidP="00632DDF">
            <w:r w:rsidRPr="00D31A90">
              <w:t>0.873–0.902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1FD11" w14:textId="77777777" w:rsidR="000E5C4C" w:rsidRPr="00D31A90" w:rsidRDefault="000E5C4C" w:rsidP="00632DDF"/>
        </w:tc>
      </w:tr>
      <w:tr w:rsidR="000E5C4C" w:rsidRPr="00D31A90" w14:paraId="725B5607" w14:textId="77777777" w:rsidTr="00632D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B60D75" w14:textId="77777777" w:rsidR="000E5C4C" w:rsidRPr="00D31A90" w:rsidRDefault="000E5C4C" w:rsidP="00632DDF">
            <w:proofErr w:type="spellStart"/>
            <w:r w:rsidRPr="00D31A90">
              <w:t>Denmark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2F2709" w14:textId="77777777" w:rsidR="000E5C4C" w:rsidRPr="00D31A90" w:rsidRDefault="000E5C4C" w:rsidP="00632DDF">
            <w:r w:rsidRPr="00D31A90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F93C8A" w14:textId="77777777" w:rsidR="000E5C4C" w:rsidRPr="00D31A90" w:rsidRDefault="000E5C4C" w:rsidP="00632DDF">
            <w:r w:rsidRPr="00D31A90">
              <w:t xml:space="preserve">BI-RADS (4 </w:t>
            </w:r>
            <w:proofErr w:type="spellStart"/>
            <w:r w:rsidRPr="00D31A90">
              <w:t>categories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9463C9" w14:textId="77777777" w:rsidR="000E5C4C" w:rsidRPr="00D31A90" w:rsidRDefault="000E5C4C" w:rsidP="00632DDF">
            <w:r w:rsidRPr="00D31A90">
              <w:t>0.880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C4CDFF" w14:textId="77777777" w:rsidR="000E5C4C" w:rsidRPr="00D31A90" w:rsidRDefault="000E5C4C" w:rsidP="00632DDF">
            <w:r w:rsidRPr="00D31A90">
              <w:t>0.810–0.920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1F570C" w14:textId="77777777" w:rsidR="000E5C4C" w:rsidRPr="00D31A90" w:rsidRDefault="000E5C4C" w:rsidP="00632DDF">
            <w:r w:rsidRPr="00D31A90">
              <w:t>[19]</w:t>
            </w:r>
          </w:p>
        </w:tc>
      </w:tr>
      <w:tr w:rsidR="000E5C4C" w:rsidRPr="00D31A90" w14:paraId="2C110C37" w14:textId="77777777" w:rsidTr="00632DDF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002F3F" w14:textId="77777777" w:rsidR="000E5C4C" w:rsidRPr="00D31A90" w:rsidRDefault="000E5C4C" w:rsidP="00632DDF">
            <w:proofErr w:type="spellStart"/>
            <w:r w:rsidRPr="00D31A90">
              <w:lastRenderedPageBreak/>
              <w:t>Netherlands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216285" w14:textId="77777777" w:rsidR="000E5C4C" w:rsidRPr="00D31A90" w:rsidRDefault="000E5C4C" w:rsidP="00632DDF">
            <w:r w:rsidRPr="00D31A90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CD71F8" w14:textId="77777777" w:rsidR="000E5C4C" w:rsidRPr="00D31A90" w:rsidRDefault="000E5C4C" w:rsidP="00632DDF">
            <w:r w:rsidRPr="00D31A90">
              <w:t xml:space="preserve">BI-RADS (5 </w:t>
            </w:r>
            <w:proofErr w:type="spellStart"/>
            <w:r w:rsidRPr="00D31A90">
              <w:t>categories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99EEEA" w14:textId="77777777" w:rsidR="000E5C4C" w:rsidRPr="00D31A90" w:rsidRDefault="000E5C4C" w:rsidP="00632DDF">
            <w:r w:rsidRPr="00D31A90">
              <w:t>0.450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6F6D36" w14:textId="77777777" w:rsidR="000E5C4C" w:rsidRPr="00D31A90" w:rsidRDefault="000E5C4C" w:rsidP="00632DDF">
            <w:r w:rsidRPr="00D31A90">
              <w:t>0.430–0.470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BD812B" w14:textId="77777777" w:rsidR="000E5C4C" w:rsidRPr="00D31A90" w:rsidRDefault="000E5C4C" w:rsidP="00632DDF">
            <w:r w:rsidRPr="00D31A90">
              <w:t>[20]</w:t>
            </w:r>
          </w:p>
        </w:tc>
      </w:tr>
      <w:tr w:rsidR="000E5C4C" w:rsidRPr="00D31A90" w14:paraId="59BF4113" w14:textId="77777777" w:rsidTr="00632DDF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0E594C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847EBE" w14:textId="77777777" w:rsidR="000E5C4C" w:rsidRPr="00D31A90" w:rsidRDefault="000E5C4C" w:rsidP="00632DD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FF1977" w14:textId="77777777" w:rsidR="000E5C4C" w:rsidRPr="00D31A90" w:rsidRDefault="000E5C4C" w:rsidP="00632DDF">
            <w:pPr>
              <w:rPr>
                <w:lang w:val="en-US"/>
              </w:rPr>
            </w:pPr>
            <w:r w:rsidRPr="00D31A90">
              <w:rPr>
                <w:lang w:val="en-US"/>
              </w:rPr>
              <w:t>Binary scale (BI-RADS 0, 4 and 5 / BI-RADS 1 and 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80A6ED" w14:textId="77777777" w:rsidR="000E5C4C" w:rsidRPr="00D31A90" w:rsidRDefault="000E5C4C" w:rsidP="00632DDF">
            <w:r w:rsidRPr="00D31A90">
              <w:t>0.770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908A85" w14:textId="77777777" w:rsidR="000E5C4C" w:rsidRPr="00D31A90" w:rsidRDefault="000E5C4C" w:rsidP="00632DDF">
            <w:r w:rsidRPr="00D31A90">
              <w:t>0.760–0.790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1EE18A" w14:textId="77777777" w:rsidR="000E5C4C" w:rsidRPr="00D31A90" w:rsidRDefault="000E5C4C" w:rsidP="00632DDF"/>
        </w:tc>
      </w:tr>
      <w:tr w:rsidR="000E5C4C" w:rsidRPr="00D31A90" w14:paraId="5B404C92" w14:textId="77777777" w:rsidTr="00632D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305CDB" w14:textId="77777777" w:rsidR="000E5C4C" w:rsidRPr="00D31A90" w:rsidRDefault="000E5C4C" w:rsidP="00632DDF">
            <w:proofErr w:type="spellStart"/>
            <w:r w:rsidRPr="00D31A90">
              <w:t>Spain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670710" w14:textId="77777777" w:rsidR="000E5C4C" w:rsidRPr="00D31A90" w:rsidRDefault="000E5C4C" w:rsidP="00632DDF">
            <w:r w:rsidRPr="00D31A90">
              <w:t>2012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86D1EB" w14:textId="77777777" w:rsidR="000E5C4C" w:rsidRPr="00D31A90" w:rsidRDefault="000E5C4C" w:rsidP="00632DDF">
            <w:r w:rsidRPr="00D31A90">
              <w:t xml:space="preserve">BI-RADS (6 </w:t>
            </w:r>
            <w:proofErr w:type="spellStart"/>
            <w:r w:rsidRPr="00D31A90">
              <w:t>categories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300DCB" w14:textId="77777777" w:rsidR="000E5C4C" w:rsidRPr="00D31A90" w:rsidRDefault="000E5C4C" w:rsidP="00632DDF">
            <w:r w:rsidRPr="00D31A90">
              <w:t>0.580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8E1463" w14:textId="77777777" w:rsidR="000E5C4C" w:rsidRPr="00D31A90" w:rsidRDefault="000E5C4C" w:rsidP="00632DDF">
            <w:r w:rsidRPr="00D31A90">
              <w:t>0.560–0.590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B10CAF" w14:textId="77777777" w:rsidR="000E5C4C" w:rsidRPr="00D31A90" w:rsidRDefault="000E5C4C" w:rsidP="00632DDF">
            <w:r w:rsidRPr="00D31A90">
              <w:t>[21]</w:t>
            </w:r>
          </w:p>
        </w:tc>
      </w:tr>
      <w:tr w:rsidR="000E5C4C" w:rsidRPr="00D31A90" w14:paraId="136E3E10" w14:textId="77777777" w:rsidTr="00632DD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C66351" w14:textId="77777777" w:rsidR="000E5C4C" w:rsidRPr="00D31A90" w:rsidRDefault="000E5C4C" w:rsidP="00632DDF">
            <w:r w:rsidRPr="00D31A90">
              <w:t>USA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DCF1F0" w14:textId="77777777" w:rsidR="000E5C4C" w:rsidRPr="00D31A90" w:rsidRDefault="000E5C4C" w:rsidP="00632DDF">
            <w:r w:rsidRPr="00D31A90">
              <w:t>1998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3A8A62" w14:textId="77777777" w:rsidR="000E5C4C" w:rsidRPr="00D31A90" w:rsidRDefault="000E5C4C" w:rsidP="00632DDF">
            <w:r w:rsidRPr="00D31A90">
              <w:t xml:space="preserve">BI-RADS (5 </w:t>
            </w:r>
            <w:proofErr w:type="spellStart"/>
            <w:r w:rsidRPr="00D31A90">
              <w:t>categories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BB7BB" w14:textId="77777777" w:rsidR="000E5C4C" w:rsidRPr="00D31A90" w:rsidRDefault="000E5C4C" w:rsidP="00632DDF">
            <w:r w:rsidRPr="00D31A90">
              <w:t>0.580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244A83" w14:textId="77777777" w:rsidR="000E5C4C" w:rsidRPr="00D31A90" w:rsidRDefault="000E5C4C" w:rsidP="00632DDF">
            <w:r w:rsidRPr="00D31A90">
              <w:t>0.550–0.610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4B6BAB" w14:textId="77777777" w:rsidR="000E5C4C" w:rsidRPr="00D31A90" w:rsidRDefault="000E5C4C" w:rsidP="00632DDF">
            <w:r w:rsidRPr="00D31A90">
              <w:t>[22]</w:t>
            </w:r>
          </w:p>
        </w:tc>
      </w:tr>
      <w:tr w:rsidR="000E5C4C" w:rsidRPr="00D31A90" w14:paraId="1D75E432" w14:textId="77777777" w:rsidTr="00632DD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4FB579" w14:textId="77777777" w:rsidR="000E5C4C" w:rsidRPr="00D31A90" w:rsidRDefault="000E5C4C" w:rsidP="00632DDF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7F18547" w14:textId="77777777" w:rsidR="000E5C4C" w:rsidRPr="00D31A90" w:rsidRDefault="000E5C4C" w:rsidP="00632DD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92AF9D" w14:textId="77777777" w:rsidR="000E5C4C" w:rsidRPr="00D31A90" w:rsidRDefault="000E5C4C" w:rsidP="00632DDF">
            <w:proofErr w:type="spellStart"/>
            <w:r w:rsidRPr="00D31A90">
              <w:t>Binary</w:t>
            </w:r>
            <w:proofErr w:type="spellEnd"/>
            <w:r w:rsidRPr="00D31A90">
              <w:t xml:space="preserve"> </w:t>
            </w:r>
            <w:proofErr w:type="spellStart"/>
            <w:r w:rsidRPr="00D31A90">
              <w:t>scale</w:t>
            </w:r>
            <w:proofErr w:type="spellEnd"/>
            <w:r w:rsidRPr="00D31A90">
              <w:t xml:space="preserve"> (</w:t>
            </w:r>
            <w:proofErr w:type="spellStart"/>
            <w:r w:rsidRPr="00D31A90">
              <w:t>abnormal</w:t>
            </w:r>
            <w:proofErr w:type="spellEnd"/>
            <w:r w:rsidRPr="00D31A90">
              <w:t xml:space="preserve"> / </w:t>
            </w:r>
            <w:proofErr w:type="spellStart"/>
            <w:r w:rsidRPr="00D31A90">
              <w:t>normal</w:t>
            </w:r>
            <w:proofErr w:type="spellEnd"/>
            <w:r w:rsidRPr="00D31A90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7E411" w14:textId="77777777" w:rsidR="000E5C4C" w:rsidRPr="00D31A90" w:rsidRDefault="000E5C4C" w:rsidP="00632DDF">
            <w:r w:rsidRPr="00D31A90">
              <w:t>0.660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A52556" w14:textId="77777777" w:rsidR="000E5C4C" w:rsidRPr="00D31A90" w:rsidRDefault="000E5C4C" w:rsidP="00632DDF">
            <w:r w:rsidRPr="00D31A90">
              <w:t>0.630–0.690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F9620D1" w14:textId="77777777" w:rsidR="000E5C4C" w:rsidRPr="00D31A90" w:rsidRDefault="000E5C4C" w:rsidP="00632DDF"/>
        </w:tc>
      </w:tr>
    </w:tbl>
    <w:p w14:paraId="16F409E9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4C"/>
    <w:rsid w:val="000E306D"/>
    <w:rsid w:val="000E5C4C"/>
    <w:rsid w:val="003435E5"/>
    <w:rsid w:val="008518C5"/>
    <w:rsid w:val="008E60F5"/>
    <w:rsid w:val="008E61FC"/>
    <w:rsid w:val="009152BE"/>
    <w:rsid w:val="00A20AA5"/>
    <w:rsid w:val="00AF461E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71BE"/>
  <w15:chartTrackingRefBased/>
  <w15:docId w15:val="{C3DE579C-3F91-4F2F-96D1-BE475BB1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4C"/>
  </w:style>
  <w:style w:type="paragraph" w:styleId="1">
    <w:name w:val="heading 1"/>
    <w:basedOn w:val="a"/>
    <w:next w:val="a"/>
    <w:link w:val="10"/>
    <w:uiPriority w:val="9"/>
    <w:qFormat/>
    <w:rsid w:val="000E5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C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C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C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C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C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C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C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C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C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2024-12-24T09:34:00Z</dcterms:created>
  <dcterms:modified xsi:type="dcterms:W3CDTF">2024-12-24T09:35:00Z</dcterms:modified>
</cp:coreProperties>
</file>